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6F6" w:rsidRPr="003861AB" w:rsidRDefault="00F276F6" w:rsidP="003861AB">
      <w:pPr>
        <w:shd w:val="clear" w:color="auto" w:fill="FFFFFF"/>
        <w:spacing w:after="65" w:line="240" w:lineRule="auto"/>
        <w:jc w:val="center"/>
        <w:outlineLvl w:val="0"/>
        <w:rPr>
          <w:rFonts w:ascii="Times New Roman" w:hAnsi="Times New Roman" w:cs="Times New Roman"/>
          <w:b/>
          <w:bCs/>
          <w:color w:val="000000"/>
          <w:kern w:val="36"/>
          <w:sz w:val="26"/>
          <w:szCs w:val="26"/>
        </w:rPr>
      </w:pPr>
      <w:r w:rsidRPr="003861AB">
        <w:rPr>
          <w:rFonts w:ascii="Times New Roman" w:hAnsi="Times New Roman" w:cs="Times New Roman"/>
          <w:b/>
          <w:bCs/>
          <w:color w:val="000000"/>
          <w:kern w:val="36"/>
          <w:sz w:val="26"/>
          <w:szCs w:val="26"/>
        </w:rPr>
        <w:t>Психологические рекомендации родителям. «Как можно помочь детям при подготовке и сдаче ЕГЭ/ОГЭ</w:t>
      </w:r>
    </w:p>
    <w:tbl>
      <w:tblPr>
        <w:tblW w:w="5000" w:type="pct"/>
        <w:tblCellSpacing w:w="0" w:type="dxa"/>
        <w:tblInd w:w="2" w:type="dxa"/>
        <w:tblCellMar>
          <w:left w:w="0" w:type="dxa"/>
          <w:right w:w="0" w:type="dxa"/>
        </w:tblCellMar>
        <w:tblLook w:val="00A0"/>
      </w:tblPr>
      <w:tblGrid>
        <w:gridCol w:w="6930"/>
      </w:tblGrid>
      <w:tr w:rsidR="00F276F6" w:rsidRPr="00E814BD">
        <w:trPr>
          <w:trHeight w:val="107"/>
          <w:tblCellSpacing w:w="0" w:type="dxa"/>
        </w:trPr>
        <w:tc>
          <w:tcPr>
            <w:tcW w:w="0" w:type="auto"/>
            <w:shd w:val="clear" w:color="auto" w:fill="FFFFFF"/>
            <w:vAlign w:val="center"/>
          </w:tcPr>
          <w:p w:rsidR="00F276F6" w:rsidRPr="00E814BD" w:rsidRDefault="00F276F6" w:rsidP="00E814BD">
            <w:pPr>
              <w:spacing w:after="0" w:line="240" w:lineRule="auto"/>
              <w:rPr>
                <w:rFonts w:ascii="Times New Roman" w:hAnsi="Times New Roman" w:cs="Times New Roman"/>
                <w:b/>
                <w:bCs/>
                <w:color w:val="000000"/>
                <w:sz w:val="26"/>
                <w:szCs w:val="26"/>
                <w:u w:val="single"/>
              </w:rPr>
            </w:pPr>
            <w:r w:rsidRPr="00E814BD">
              <w:rPr>
                <w:rFonts w:ascii="Times New Roman" w:hAnsi="Times New Roman" w:cs="Times New Roman"/>
                <w:b/>
                <w:bCs/>
                <w:noProof/>
                <w:color w:val="000000"/>
                <w:sz w:val="26"/>
                <w:szCs w:val="26"/>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ак можно помочь детям при подготовке к ЕГЭ ОГЭ Психологические рекомендации родителям" style="width:100.5pt;height:69pt;visibility:visible">
                  <v:imagedata r:id="rId4" o:title=""/>
                </v:shape>
              </w:pict>
            </w:r>
            <w:r w:rsidRPr="00E814BD">
              <w:rPr>
                <w:rFonts w:ascii="Times New Roman" w:hAnsi="Times New Roman" w:cs="Times New Roman"/>
                <w:color w:val="000000"/>
                <w:sz w:val="26"/>
                <w:szCs w:val="26"/>
              </w:rPr>
              <w:t xml:space="preserve">      </w:t>
            </w:r>
            <w:r w:rsidRPr="00E814BD">
              <w:rPr>
                <w:rFonts w:ascii="Times New Roman" w:hAnsi="Times New Roman" w:cs="Times New Roman"/>
                <w:b/>
                <w:bCs/>
                <w:color w:val="000000"/>
                <w:sz w:val="26"/>
                <w:szCs w:val="26"/>
                <w:u w:val="single"/>
              </w:rPr>
              <w:t>Уважаемые родители!</w:t>
            </w:r>
          </w:p>
          <w:p w:rsidR="00F276F6" w:rsidRPr="00E814BD" w:rsidRDefault="00F276F6" w:rsidP="00E814BD">
            <w:pPr>
              <w:pStyle w:val="Default"/>
              <w:rPr>
                <w:rFonts w:ascii="Times New Roman" w:hAnsi="Times New Roman" w:cs="Times New Roman"/>
                <w:color w:val="auto"/>
                <w:sz w:val="26"/>
                <w:szCs w:val="26"/>
              </w:rPr>
            </w:pPr>
            <w:r w:rsidRPr="00E814BD">
              <w:rPr>
                <w:rFonts w:ascii="Times New Roman" w:hAnsi="Times New Roman" w:cs="Times New Roman"/>
                <w:b/>
                <w:bCs/>
                <w:sz w:val="26"/>
                <w:szCs w:val="26"/>
              </w:rPr>
              <w:t xml:space="preserve">*     </w:t>
            </w:r>
            <w:r w:rsidRPr="00E814BD">
              <w:rPr>
                <w:rFonts w:ascii="Times New Roman" w:hAnsi="Times New Roman" w:cs="Times New Roman"/>
                <w:color w:val="auto"/>
                <w:sz w:val="26"/>
                <w:szCs w:val="26"/>
              </w:rPr>
              <w:t>Ваши дети и Вы вместе с ними вступили в ответственный период жизни – подготовки к сдаче государственного экзамена</w:t>
            </w:r>
          </w:p>
          <w:p w:rsidR="00F276F6" w:rsidRPr="00E814BD" w:rsidRDefault="00F276F6" w:rsidP="00E814BD">
            <w:pPr>
              <w:pStyle w:val="Default"/>
              <w:rPr>
                <w:rFonts w:ascii="Times New Roman" w:hAnsi="Times New Roman" w:cs="Times New Roman"/>
                <w:color w:val="auto"/>
                <w:sz w:val="26"/>
                <w:szCs w:val="26"/>
              </w:rPr>
            </w:pPr>
            <w:r w:rsidRPr="00E814BD">
              <w:rPr>
                <w:rFonts w:ascii="Times New Roman" w:hAnsi="Times New Roman" w:cs="Times New Roman"/>
                <w:sz w:val="26"/>
                <w:szCs w:val="26"/>
              </w:rPr>
              <w:t xml:space="preserve">*    </w:t>
            </w:r>
            <w:r w:rsidRPr="00E814BD">
              <w:rPr>
                <w:rFonts w:ascii="Times New Roman" w:hAnsi="Times New Roman" w:cs="Times New Roman"/>
                <w:color w:val="auto"/>
                <w:sz w:val="26"/>
                <w:szCs w:val="26"/>
              </w:rPr>
              <w:t xml:space="preserve">Экзамены – это испытание для личности в любом возрасте, особенно – в подростковом. Экзамены - настоящий стресс. Стресс - это реакция мобилизации всех физических и психологических сил человека, активизации его опыта преодоления кризисных ситуаций. Преодолевая стрессы, человек развивается, взрослеет. </w:t>
            </w:r>
          </w:p>
          <w:p w:rsidR="00F276F6" w:rsidRPr="00E814BD" w:rsidRDefault="00F276F6" w:rsidP="00E814BD">
            <w:pPr>
              <w:pStyle w:val="Default"/>
              <w:rPr>
                <w:rFonts w:ascii="Times New Roman" w:hAnsi="Times New Roman" w:cs="Times New Roman"/>
                <w:color w:val="auto"/>
                <w:sz w:val="26"/>
                <w:szCs w:val="26"/>
              </w:rPr>
            </w:pPr>
            <w:r w:rsidRPr="00E814BD">
              <w:rPr>
                <w:rFonts w:ascii="Times New Roman" w:hAnsi="Times New Roman" w:cs="Times New Roman"/>
                <w:color w:val="auto"/>
                <w:sz w:val="26"/>
                <w:szCs w:val="26"/>
              </w:rPr>
              <w:t xml:space="preserve">•     Психологическая подготовка и поддержка ребенка со стороны семьи – важнейшая составляющая его успеха на экзаменах. </w:t>
            </w:r>
          </w:p>
          <w:p w:rsidR="00F276F6" w:rsidRPr="00E814BD" w:rsidRDefault="00F276F6" w:rsidP="00E814BD">
            <w:pPr>
              <w:pStyle w:val="Default"/>
              <w:rPr>
                <w:rFonts w:ascii="Times New Roman" w:hAnsi="Times New Roman" w:cs="Times New Roman"/>
                <w:color w:val="auto"/>
                <w:sz w:val="26"/>
                <w:szCs w:val="26"/>
              </w:rPr>
            </w:pPr>
            <w:r w:rsidRPr="00E814BD">
              <w:rPr>
                <w:rFonts w:ascii="Times New Roman" w:hAnsi="Times New Roman" w:cs="Times New Roman"/>
                <w:color w:val="auto"/>
                <w:sz w:val="26"/>
                <w:szCs w:val="26"/>
              </w:rPr>
              <w:t xml:space="preserve">•     Существуют ложные способы, так называемые </w:t>
            </w:r>
            <w:r w:rsidRPr="00E814BD">
              <w:rPr>
                <w:rFonts w:ascii="Times New Roman" w:hAnsi="Times New Roman" w:cs="Times New Roman"/>
                <w:b/>
                <w:bCs/>
                <w:color w:val="auto"/>
                <w:sz w:val="26"/>
                <w:szCs w:val="26"/>
              </w:rPr>
              <w:t>«ловушки поддержки</w:t>
            </w:r>
            <w:r w:rsidRPr="00E814BD">
              <w:rPr>
                <w:rFonts w:ascii="Times New Roman" w:hAnsi="Times New Roman" w:cs="Times New Roman"/>
                <w:color w:val="auto"/>
                <w:sz w:val="26"/>
                <w:szCs w:val="26"/>
              </w:rPr>
              <w:t xml:space="preserve">». Так, типичными для родителей способами поддержки ребенка является гиперопека, создание зависимости подростка от взрослого, навязывание нереальных стандартов, стимулирование соперничества со сверстниками. Подлинная поддержка должна основываться на подчеркивании способностей, возможностей – положительных сторон ребенка. </w:t>
            </w:r>
          </w:p>
          <w:p w:rsidR="00F276F6" w:rsidRPr="00E814BD" w:rsidRDefault="00F276F6" w:rsidP="00E814BD">
            <w:pPr>
              <w:pStyle w:val="Default"/>
              <w:rPr>
                <w:rFonts w:ascii="Times New Roman" w:hAnsi="Times New Roman" w:cs="Times New Roman"/>
                <w:sz w:val="26"/>
                <w:szCs w:val="26"/>
              </w:rPr>
            </w:pPr>
            <w:r w:rsidRPr="00E814BD">
              <w:rPr>
                <w:rFonts w:ascii="Times New Roman" w:hAnsi="Times New Roman" w:cs="Times New Roman"/>
                <w:color w:val="auto"/>
                <w:sz w:val="26"/>
                <w:szCs w:val="26"/>
              </w:rPr>
              <w:t xml:space="preserve">•     Поддерживать ребенка – значит верить в него. Поддержка основана на вере в прирожденную способность личности преодолевать жизненные трудности при поддержке тех, кого она считает, значимыми для себя.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можешь это сделать». </w:t>
            </w:r>
          </w:p>
          <w:p w:rsidR="00F276F6" w:rsidRPr="00E814BD" w:rsidRDefault="00F276F6" w:rsidP="00E814BD">
            <w:pPr>
              <w:pStyle w:val="Default"/>
              <w:rPr>
                <w:rFonts w:ascii="Times New Roman" w:hAnsi="Times New Roman" w:cs="Times New Roman"/>
                <w:color w:val="auto"/>
                <w:sz w:val="26"/>
                <w:szCs w:val="26"/>
              </w:rPr>
            </w:pPr>
            <w:r w:rsidRPr="00E814BD">
              <w:rPr>
                <w:rFonts w:ascii="Times New Roman" w:hAnsi="Times New Roman" w:cs="Times New Roman"/>
                <w:color w:val="auto"/>
                <w:sz w:val="26"/>
                <w:szCs w:val="26"/>
              </w:rPr>
              <w:t xml:space="preserve">          Чтобы показать веру в ребенка, родитель должен иметь мужество и желание сделать следующее: </w:t>
            </w:r>
          </w:p>
          <w:p w:rsidR="00F276F6" w:rsidRPr="00E814BD" w:rsidRDefault="00F276F6" w:rsidP="00E814BD">
            <w:pPr>
              <w:pStyle w:val="Default"/>
              <w:rPr>
                <w:rFonts w:ascii="Times New Roman" w:hAnsi="Times New Roman" w:cs="Times New Roman"/>
                <w:color w:val="auto"/>
                <w:sz w:val="26"/>
                <w:szCs w:val="26"/>
              </w:rPr>
            </w:pPr>
            <w:r w:rsidRPr="00E814BD">
              <w:rPr>
                <w:rFonts w:ascii="Times New Roman" w:hAnsi="Times New Roman" w:cs="Times New Roman"/>
                <w:color w:val="auto"/>
                <w:sz w:val="26"/>
                <w:szCs w:val="26"/>
              </w:rPr>
              <w:t>• Забыть о прошлых неудачах ребенка; • Помочь ребенку обрести уверенность в том, что он справится с данной задачей;</w:t>
            </w:r>
          </w:p>
          <w:p w:rsidR="00F276F6" w:rsidRPr="00E814BD" w:rsidRDefault="00F276F6" w:rsidP="00E814BD">
            <w:pPr>
              <w:pStyle w:val="Default"/>
              <w:rPr>
                <w:rFonts w:ascii="Times New Roman" w:hAnsi="Times New Roman" w:cs="Times New Roman"/>
                <w:color w:val="auto"/>
                <w:sz w:val="26"/>
                <w:szCs w:val="26"/>
              </w:rPr>
            </w:pPr>
            <w:r w:rsidRPr="00E814BD">
              <w:rPr>
                <w:rFonts w:ascii="Times New Roman" w:hAnsi="Times New Roman" w:cs="Times New Roman"/>
                <w:color w:val="auto"/>
                <w:sz w:val="26"/>
                <w:szCs w:val="26"/>
              </w:rPr>
              <w:t xml:space="preserve">• Помнить о прошлых удачах и возвращаться к ним, а не к ошибкам. </w:t>
            </w:r>
          </w:p>
          <w:p w:rsidR="00F276F6" w:rsidRPr="00E814BD" w:rsidRDefault="00F276F6" w:rsidP="00E814BD">
            <w:pPr>
              <w:pStyle w:val="Default"/>
              <w:rPr>
                <w:rFonts w:ascii="Times New Roman" w:hAnsi="Times New Roman" w:cs="Times New Roman"/>
                <w:color w:val="auto"/>
                <w:sz w:val="26"/>
                <w:szCs w:val="26"/>
              </w:rPr>
            </w:pPr>
            <w:r w:rsidRPr="00E814BD">
              <w:rPr>
                <w:rFonts w:ascii="Times New Roman" w:hAnsi="Times New Roman" w:cs="Times New Roman"/>
                <w:color w:val="auto"/>
                <w:sz w:val="26"/>
                <w:szCs w:val="26"/>
              </w:rPr>
              <w:t xml:space="preserve">          Существуют слова, которые поддерживают детей, например: «Зная тебя, я уверен, что ты все сделаешь хорошо», «Ты делаешь это очень хорошо». Поддерживать можно посредством отдельных слов, прикосновений, совместных действий, физического соучастия, выражения лица.</w:t>
            </w:r>
          </w:p>
          <w:p w:rsidR="00F276F6" w:rsidRPr="00E814BD" w:rsidRDefault="00F276F6" w:rsidP="00E814BD">
            <w:pPr>
              <w:pStyle w:val="Default"/>
              <w:rPr>
                <w:rFonts w:ascii="Times New Roman" w:hAnsi="Times New Roman" w:cs="Times New Roman"/>
                <w:color w:val="auto"/>
                <w:sz w:val="26"/>
                <w:szCs w:val="26"/>
              </w:rPr>
            </w:pPr>
            <w:r w:rsidRPr="00E814BD">
              <w:rPr>
                <w:rFonts w:ascii="Times New Roman" w:hAnsi="Times New Roman" w:cs="Times New Roman"/>
                <w:color w:val="auto"/>
                <w:sz w:val="26"/>
                <w:szCs w:val="26"/>
              </w:rPr>
              <w:t xml:space="preserve"> </w:t>
            </w:r>
            <w:r w:rsidRPr="00E814BD">
              <w:rPr>
                <w:rFonts w:ascii="Times New Roman" w:hAnsi="Times New Roman" w:cs="Times New Roman"/>
                <w:b/>
                <w:bCs/>
                <w:color w:val="auto"/>
                <w:sz w:val="26"/>
                <w:szCs w:val="26"/>
              </w:rPr>
              <w:t>Итак, чтобы поддержать ребенка необходимо</w:t>
            </w:r>
            <w:r w:rsidRPr="00E814BD">
              <w:rPr>
                <w:rFonts w:ascii="Times New Roman" w:hAnsi="Times New Roman" w:cs="Times New Roman"/>
                <w:color w:val="auto"/>
                <w:sz w:val="26"/>
                <w:szCs w:val="26"/>
              </w:rPr>
              <w:t xml:space="preserve">: 1.Опираться на сильные стороны ребенка; </w:t>
            </w:r>
          </w:p>
          <w:p w:rsidR="00F276F6" w:rsidRPr="00E814BD" w:rsidRDefault="00F276F6" w:rsidP="00E814BD">
            <w:pPr>
              <w:pStyle w:val="Default"/>
              <w:rPr>
                <w:rFonts w:ascii="Times New Roman" w:hAnsi="Times New Roman" w:cs="Times New Roman"/>
                <w:color w:val="auto"/>
                <w:sz w:val="26"/>
                <w:szCs w:val="26"/>
              </w:rPr>
            </w:pPr>
            <w:r w:rsidRPr="00E814BD">
              <w:rPr>
                <w:rFonts w:ascii="Times New Roman" w:hAnsi="Times New Roman" w:cs="Times New Roman"/>
                <w:color w:val="auto"/>
                <w:sz w:val="26"/>
                <w:szCs w:val="26"/>
              </w:rPr>
              <w:t xml:space="preserve">2.Избегать подчеркивания промахов ребенка; </w:t>
            </w:r>
          </w:p>
          <w:p w:rsidR="00F276F6" w:rsidRPr="00E814BD" w:rsidRDefault="00F276F6" w:rsidP="00E814BD">
            <w:pPr>
              <w:pStyle w:val="Default"/>
              <w:rPr>
                <w:rFonts w:ascii="Times New Roman" w:hAnsi="Times New Roman" w:cs="Times New Roman"/>
                <w:color w:val="auto"/>
                <w:sz w:val="26"/>
                <w:szCs w:val="26"/>
              </w:rPr>
            </w:pPr>
            <w:r w:rsidRPr="00E814BD">
              <w:rPr>
                <w:rFonts w:ascii="Times New Roman" w:hAnsi="Times New Roman" w:cs="Times New Roman"/>
                <w:color w:val="auto"/>
                <w:sz w:val="26"/>
                <w:szCs w:val="26"/>
              </w:rPr>
              <w:t xml:space="preserve">3.Проявлять веру в ребенка, сочувствование к нему, уверенность в его силах; </w:t>
            </w:r>
          </w:p>
          <w:p w:rsidR="00F276F6" w:rsidRPr="00E814BD" w:rsidRDefault="00F276F6" w:rsidP="00E814BD">
            <w:pPr>
              <w:pStyle w:val="Default"/>
              <w:rPr>
                <w:rFonts w:ascii="Times New Roman" w:hAnsi="Times New Roman" w:cs="Times New Roman"/>
                <w:color w:val="auto"/>
                <w:sz w:val="26"/>
                <w:szCs w:val="26"/>
              </w:rPr>
            </w:pPr>
            <w:r w:rsidRPr="00E814BD">
              <w:rPr>
                <w:rFonts w:ascii="Times New Roman" w:hAnsi="Times New Roman" w:cs="Times New Roman"/>
                <w:color w:val="auto"/>
                <w:sz w:val="26"/>
                <w:szCs w:val="26"/>
              </w:rPr>
              <w:t>4.Создать дома обстановку дружелюбия и уважения, уметь и хотеть демонстрировать любовь и уважение к ребенку; Разговаривайте с ребенком заботливым, успокаивающим, ободряющим тоном;</w:t>
            </w:r>
          </w:p>
          <w:p w:rsidR="00F276F6" w:rsidRPr="00E814BD" w:rsidRDefault="00F276F6" w:rsidP="00E814BD">
            <w:pPr>
              <w:pStyle w:val="Default"/>
              <w:rPr>
                <w:rFonts w:ascii="Times New Roman" w:hAnsi="Times New Roman" w:cs="Times New Roman"/>
                <w:color w:val="auto"/>
                <w:sz w:val="26"/>
                <w:szCs w:val="26"/>
              </w:rPr>
            </w:pPr>
            <w:r w:rsidRPr="00E814BD">
              <w:rPr>
                <w:rFonts w:ascii="Times New Roman" w:hAnsi="Times New Roman" w:cs="Times New Roman"/>
                <w:color w:val="auto"/>
                <w:sz w:val="26"/>
                <w:szCs w:val="26"/>
              </w:rPr>
              <w:t xml:space="preserve"> 5.Будьте одновременно тверды и добры, но не выступайте в роли судьи; </w:t>
            </w:r>
          </w:p>
          <w:p w:rsidR="00F276F6" w:rsidRPr="00E814BD" w:rsidRDefault="00F276F6" w:rsidP="00E814BD">
            <w:pPr>
              <w:pStyle w:val="Default"/>
              <w:rPr>
                <w:rFonts w:ascii="Times New Roman" w:hAnsi="Times New Roman" w:cs="Times New Roman"/>
                <w:color w:val="auto"/>
                <w:sz w:val="26"/>
                <w:szCs w:val="26"/>
              </w:rPr>
            </w:pPr>
            <w:r w:rsidRPr="00E814BD">
              <w:rPr>
                <w:rFonts w:ascii="Times New Roman" w:hAnsi="Times New Roman" w:cs="Times New Roman"/>
                <w:color w:val="auto"/>
                <w:sz w:val="26"/>
                <w:szCs w:val="26"/>
              </w:rPr>
              <w:t>6.Поддерживайте своего ребенка. Демонстрируйте, что понимаете его переживания.</w:t>
            </w:r>
          </w:p>
          <w:p w:rsidR="00F276F6" w:rsidRPr="00E814BD" w:rsidRDefault="00F276F6" w:rsidP="00E814BD">
            <w:pPr>
              <w:pStyle w:val="Default"/>
              <w:rPr>
                <w:rFonts w:ascii="Times New Roman" w:hAnsi="Times New Roman" w:cs="Times New Roman"/>
                <w:sz w:val="26"/>
                <w:szCs w:val="26"/>
              </w:rPr>
            </w:pPr>
          </w:p>
          <w:p w:rsidR="00F276F6" w:rsidRPr="00E814BD" w:rsidRDefault="00F276F6" w:rsidP="00E814BD">
            <w:pPr>
              <w:pStyle w:val="Default"/>
              <w:rPr>
                <w:rFonts w:ascii="Times New Roman" w:hAnsi="Times New Roman" w:cs="Times New Roman"/>
                <w:color w:val="auto"/>
                <w:sz w:val="26"/>
                <w:szCs w:val="26"/>
              </w:rPr>
            </w:pPr>
            <w:r w:rsidRPr="00E814BD">
              <w:rPr>
                <w:rFonts w:ascii="Times New Roman" w:hAnsi="Times New Roman" w:cs="Times New Roman"/>
                <w:b/>
                <w:bCs/>
                <w:i/>
                <w:iCs/>
                <w:color w:val="auto"/>
                <w:sz w:val="26"/>
                <w:szCs w:val="26"/>
              </w:rPr>
              <w:t xml:space="preserve">Советы родителям </w:t>
            </w:r>
          </w:p>
          <w:p w:rsidR="00F276F6" w:rsidRPr="00E814BD" w:rsidRDefault="00F276F6" w:rsidP="00E814BD">
            <w:pPr>
              <w:pStyle w:val="Default"/>
              <w:rPr>
                <w:rFonts w:ascii="Times New Roman" w:hAnsi="Times New Roman" w:cs="Times New Roman"/>
                <w:color w:val="auto"/>
                <w:sz w:val="26"/>
                <w:szCs w:val="26"/>
              </w:rPr>
            </w:pPr>
            <w:r w:rsidRPr="00E814BD">
              <w:rPr>
                <w:rFonts w:ascii="Times New Roman" w:hAnsi="Times New Roman" w:cs="Times New Roman"/>
                <w:color w:val="auto"/>
                <w:sz w:val="26"/>
                <w:szCs w:val="26"/>
              </w:rPr>
              <w:t>1. Не тревожьтесь о количестве баллов, которые реб</w:t>
            </w:r>
            <w:r w:rsidRPr="00E814BD">
              <w:rPr>
                <w:rFonts w:ascii="Cambria Math" w:hAnsi="Cambria Math" w:cs="Cambria Math"/>
                <w:color w:val="auto"/>
                <w:sz w:val="26"/>
                <w:szCs w:val="26"/>
              </w:rPr>
              <w:t>ѐ</w:t>
            </w:r>
            <w:r>
              <w:rPr>
                <w:rFonts w:ascii="Times New Roman" w:hAnsi="Times New Roman" w:cs="Times New Roman"/>
                <w:color w:val="auto"/>
                <w:sz w:val="26"/>
                <w:szCs w:val="26"/>
              </w:rPr>
              <w:t xml:space="preserve">нок </w:t>
            </w:r>
            <w:r w:rsidRPr="00E814BD">
              <w:rPr>
                <w:rFonts w:ascii="Times New Roman" w:hAnsi="Times New Roman" w:cs="Times New Roman"/>
                <w:color w:val="auto"/>
                <w:sz w:val="26"/>
                <w:szCs w:val="26"/>
              </w:rPr>
              <w:t xml:space="preserve">получит на экзамене. Внушайте ему мысль, что количество баллов не является показателем его возможностей. </w:t>
            </w:r>
          </w:p>
          <w:p w:rsidR="00F276F6" w:rsidRPr="00E814BD" w:rsidRDefault="00F276F6" w:rsidP="00E814BD">
            <w:pPr>
              <w:pStyle w:val="Default"/>
              <w:rPr>
                <w:rFonts w:ascii="Times New Roman" w:hAnsi="Times New Roman" w:cs="Times New Roman"/>
                <w:color w:val="auto"/>
                <w:sz w:val="26"/>
                <w:szCs w:val="26"/>
              </w:rPr>
            </w:pPr>
            <w:r w:rsidRPr="00E814BD">
              <w:rPr>
                <w:rFonts w:ascii="Times New Roman" w:hAnsi="Times New Roman" w:cs="Times New Roman"/>
                <w:color w:val="auto"/>
                <w:sz w:val="26"/>
                <w:szCs w:val="26"/>
              </w:rPr>
              <w:t xml:space="preserve">2. Расспросите, как ребенок сам себе представляет процесс подготовки к ЕГЭ. При необходимости совместно скорректируйте его мнение и пропишите в виде последовательных шагов; </w:t>
            </w:r>
          </w:p>
          <w:p w:rsidR="00F276F6" w:rsidRPr="00E814BD" w:rsidRDefault="00F276F6" w:rsidP="00E814BD">
            <w:pPr>
              <w:pStyle w:val="Default"/>
              <w:rPr>
                <w:rFonts w:ascii="Times New Roman" w:hAnsi="Times New Roman" w:cs="Times New Roman"/>
                <w:color w:val="auto"/>
                <w:sz w:val="26"/>
                <w:szCs w:val="26"/>
              </w:rPr>
            </w:pPr>
            <w:r w:rsidRPr="00E814BD">
              <w:rPr>
                <w:rFonts w:ascii="Times New Roman" w:hAnsi="Times New Roman" w:cs="Times New Roman"/>
                <w:color w:val="auto"/>
                <w:sz w:val="26"/>
                <w:szCs w:val="26"/>
              </w:rPr>
              <w:t>3. Не повышайте тревожность реб</w:t>
            </w:r>
            <w:r w:rsidRPr="00E814BD">
              <w:rPr>
                <w:rFonts w:ascii="Cambria Math" w:hAnsi="Cambria Math" w:cs="Cambria Math"/>
                <w:color w:val="auto"/>
                <w:sz w:val="26"/>
                <w:szCs w:val="26"/>
              </w:rPr>
              <w:t>ѐ</w:t>
            </w:r>
            <w:r w:rsidRPr="00E814BD">
              <w:rPr>
                <w:rFonts w:ascii="Times New Roman" w:hAnsi="Times New Roman" w:cs="Times New Roman"/>
                <w:color w:val="auto"/>
                <w:sz w:val="26"/>
                <w:szCs w:val="26"/>
              </w:rPr>
              <w:t xml:space="preserve">нка накануне экзаменов, это отрицательно скажется на результате тестирования. </w:t>
            </w:r>
          </w:p>
          <w:p w:rsidR="00F276F6" w:rsidRPr="00E814BD" w:rsidRDefault="00F276F6" w:rsidP="00E814BD">
            <w:pPr>
              <w:pStyle w:val="Default"/>
              <w:rPr>
                <w:rFonts w:ascii="Times New Roman" w:hAnsi="Times New Roman" w:cs="Times New Roman"/>
                <w:color w:val="auto"/>
                <w:sz w:val="26"/>
                <w:szCs w:val="26"/>
              </w:rPr>
            </w:pPr>
            <w:r w:rsidRPr="00E814BD">
              <w:rPr>
                <w:rFonts w:ascii="Times New Roman" w:hAnsi="Times New Roman" w:cs="Times New Roman"/>
                <w:color w:val="auto"/>
                <w:sz w:val="26"/>
                <w:szCs w:val="26"/>
              </w:rPr>
              <w:t xml:space="preserve">4. Обеспечьте дома удобное место для занятий, проследите, чтобы никто из домашних не мешал. </w:t>
            </w:r>
          </w:p>
          <w:p w:rsidR="00F276F6" w:rsidRPr="00E814BD" w:rsidRDefault="00F276F6" w:rsidP="00E814BD">
            <w:pPr>
              <w:pStyle w:val="Default"/>
              <w:rPr>
                <w:rFonts w:ascii="Times New Roman" w:hAnsi="Times New Roman" w:cs="Times New Roman"/>
                <w:color w:val="auto"/>
                <w:sz w:val="26"/>
                <w:szCs w:val="26"/>
              </w:rPr>
            </w:pPr>
            <w:r w:rsidRPr="00E814BD">
              <w:rPr>
                <w:rFonts w:ascii="Times New Roman" w:hAnsi="Times New Roman" w:cs="Times New Roman"/>
                <w:color w:val="auto"/>
                <w:sz w:val="26"/>
                <w:szCs w:val="26"/>
              </w:rPr>
              <w:t xml:space="preserve">5. Помогите детям распределить темы подготовки по дням. </w:t>
            </w:r>
          </w:p>
          <w:p w:rsidR="00F276F6" w:rsidRPr="00E814BD" w:rsidRDefault="00F276F6" w:rsidP="00E814BD">
            <w:pPr>
              <w:pStyle w:val="Default"/>
              <w:rPr>
                <w:rFonts w:ascii="Times New Roman" w:hAnsi="Times New Roman" w:cs="Times New Roman"/>
                <w:color w:val="auto"/>
                <w:sz w:val="26"/>
                <w:szCs w:val="26"/>
              </w:rPr>
            </w:pPr>
            <w:r w:rsidRPr="00E814BD">
              <w:rPr>
                <w:rFonts w:ascii="Times New Roman" w:hAnsi="Times New Roman" w:cs="Times New Roman"/>
                <w:color w:val="auto"/>
                <w:sz w:val="26"/>
                <w:szCs w:val="26"/>
              </w:rPr>
              <w:t>6. Ознакомьте реб</w:t>
            </w:r>
            <w:r w:rsidRPr="00E814BD">
              <w:rPr>
                <w:rFonts w:ascii="Cambria Math" w:hAnsi="Cambria Math" w:cs="Cambria Math"/>
                <w:color w:val="auto"/>
                <w:sz w:val="26"/>
                <w:szCs w:val="26"/>
              </w:rPr>
              <w:t>ѐ</w:t>
            </w:r>
            <w:r w:rsidRPr="00E814BD">
              <w:rPr>
                <w:rFonts w:ascii="Times New Roman" w:hAnsi="Times New Roman" w:cs="Times New Roman"/>
                <w:color w:val="auto"/>
                <w:sz w:val="26"/>
                <w:szCs w:val="26"/>
              </w:rPr>
              <w:t>нка с методикой подготовки к экзаменам. Подготовьте различные варианты тестовых заданий по предмету и потренируйте реб</w:t>
            </w:r>
            <w:r w:rsidRPr="00E814BD">
              <w:rPr>
                <w:rFonts w:ascii="Cambria Math" w:hAnsi="Cambria Math" w:cs="Cambria Math"/>
                <w:color w:val="auto"/>
                <w:sz w:val="26"/>
                <w:szCs w:val="26"/>
              </w:rPr>
              <w:t>ѐ</w:t>
            </w:r>
            <w:r w:rsidRPr="00E814BD">
              <w:rPr>
                <w:rFonts w:ascii="Times New Roman" w:hAnsi="Times New Roman" w:cs="Times New Roman"/>
                <w:color w:val="auto"/>
                <w:sz w:val="26"/>
                <w:szCs w:val="26"/>
              </w:rPr>
              <w:t xml:space="preserve">нка, ведь тестирование отличается от привычных ему письменных и устных экзаменов. </w:t>
            </w:r>
          </w:p>
          <w:p w:rsidR="00F276F6" w:rsidRPr="00E814BD" w:rsidRDefault="00F276F6" w:rsidP="00E814BD">
            <w:pPr>
              <w:pStyle w:val="Default"/>
              <w:rPr>
                <w:rFonts w:ascii="Times New Roman" w:hAnsi="Times New Roman" w:cs="Times New Roman"/>
                <w:color w:val="auto"/>
                <w:sz w:val="26"/>
                <w:szCs w:val="26"/>
              </w:rPr>
            </w:pPr>
            <w:r w:rsidRPr="00E814BD">
              <w:rPr>
                <w:rFonts w:ascii="Times New Roman" w:hAnsi="Times New Roman" w:cs="Times New Roman"/>
                <w:color w:val="auto"/>
                <w:sz w:val="26"/>
                <w:szCs w:val="26"/>
              </w:rPr>
              <w:t>7. Во время тренировки по тестовым заданиям приучайте реб</w:t>
            </w:r>
            <w:r w:rsidRPr="00E814BD">
              <w:rPr>
                <w:rFonts w:ascii="Cambria Math" w:hAnsi="Cambria Math" w:cs="Cambria Math"/>
                <w:color w:val="auto"/>
                <w:sz w:val="26"/>
                <w:szCs w:val="26"/>
              </w:rPr>
              <w:t>ѐ</w:t>
            </w:r>
            <w:r w:rsidRPr="00E814BD">
              <w:rPr>
                <w:rFonts w:ascii="Times New Roman" w:hAnsi="Times New Roman" w:cs="Times New Roman"/>
                <w:color w:val="auto"/>
                <w:sz w:val="26"/>
                <w:szCs w:val="26"/>
              </w:rPr>
              <w:t>нка ориентироваться во времени и уметь его распределять. Если у реб</w:t>
            </w:r>
            <w:r w:rsidRPr="00E814BD">
              <w:rPr>
                <w:rFonts w:ascii="Cambria Math" w:hAnsi="Cambria Math" w:cs="Cambria Math"/>
                <w:color w:val="auto"/>
                <w:sz w:val="26"/>
                <w:szCs w:val="26"/>
              </w:rPr>
              <w:t>ѐ</w:t>
            </w:r>
            <w:r w:rsidRPr="00E814BD">
              <w:rPr>
                <w:rFonts w:ascii="Times New Roman" w:hAnsi="Times New Roman" w:cs="Times New Roman"/>
                <w:color w:val="auto"/>
                <w:sz w:val="26"/>
                <w:szCs w:val="26"/>
              </w:rPr>
              <w:t xml:space="preserve">нка нет часов, обязательно дайте их ему на экзамен. </w:t>
            </w:r>
          </w:p>
          <w:p w:rsidR="00F276F6" w:rsidRPr="00E814BD" w:rsidRDefault="00F276F6" w:rsidP="00E814BD">
            <w:pPr>
              <w:pStyle w:val="Default"/>
              <w:rPr>
                <w:rFonts w:ascii="Times New Roman" w:hAnsi="Times New Roman" w:cs="Times New Roman"/>
                <w:color w:val="auto"/>
                <w:sz w:val="26"/>
                <w:szCs w:val="26"/>
              </w:rPr>
            </w:pPr>
            <w:r w:rsidRPr="00E814BD">
              <w:rPr>
                <w:rFonts w:ascii="Times New Roman" w:hAnsi="Times New Roman" w:cs="Times New Roman"/>
                <w:color w:val="auto"/>
                <w:sz w:val="26"/>
                <w:szCs w:val="26"/>
              </w:rPr>
              <w:t xml:space="preserve">8. Подбадривайте детей, повышайте их уверенность </w:t>
            </w:r>
          </w:p>
          <w:p w:rsidR="00F276F6" w:rsidRPr="00E814BD" w:rsidRDefault="00F276F6" w:rsidP="00E814BD">
            <w:pPr>
              <w:pStyle w:val="Default"/>
              <w:rPr>
                <w:rFonts w:ascii="Times New Roman" w:hAnsi="Times New Roman" w:cs="Times New Roman"/>
                <w:color w:val="auto"/>
                <w:sz w:val="26"/>
                <w:szCs w:val="26"/>
              </w:rPr>
            </w:pPr>
            <w:r w:rsidRPr="00E814BD">
              <w:rPr>
                <w:rFonts w:ascii="Times New Roman" w:hAnsi="Times New Roman" w:cs="Times New Roman"/>
                <w:color w:val="auto"/>
                <w:sz w:val="26"/>
                <w:szCs w:val="26"/>
              </w:rPr>
              <w:t xml:space="preserve">9. Контролируйте режим подготовки к экзаменам, не допускайте перегрузок. Позаботьтесь о том, чтобы ребенок придерживался разумного распорядка дня при подготовке к ЕГЭ. Несмотря на важность учебных занятий, у него должно оставаться достаточное время для отдыха, сна, встреч с друзьями и т. п.; </w:t>
            </w:r>
          </w:p>
          <w:p w:rsidR="00F276F6" w:rsidRPr="00E814BD" w:rsidRDefault="00F276F6" w:rsidP="00E814BD">
            <w:pPr>
              <w:pStyle w:val="Default"/>
              <w:rPr>
                <w:rFonts w:ascii="Times New Roman" w:hAnsi="Times New Roman" w:cs="Times New Roman"/>
                <w:color w:val="auto"/>
                <w:sz w:val="26"/>
                <w:szCs w:val="26"/>
              </w:rPr>
            </w:pPr>
            <w:r w:rsidRPr="00E814BD">
              <w:rPr>
                <w:rFonts w:ascii="Times New Roman" w:hAnsi="Times New Roman" w:cs="Times New Roman"/>
                <w:color w:val="auto"/>
                <w:sz w:val="26"/>
                <w:szCs w:val="26"/>
              </w:rPr>
              <w:t>10. Обратите внимание на питание реб</w:t>
            </w:r>
            <w:r w:rsidRPr="00E814BD">
              <w:rPr>
                <w:rFonts w:ascii="Cambria Math" w:hAnsi="Cambria Math" w:cs="Cambria Math"/>
                <w:color w:val="auto"/>
                <w:sz w:val="26"/>
                <w:szCs w:val="26"/>
              </w:rPr>
              <w:t>ѐ</w:t>
            </w:r>
            <w:r w:rsidRPr="00E814BD">
              <w:rPr>
                <w:rFonts w:ascii="Times New Roman" w:hAnsi="Times New Roman" w:cs="Times New Roman"/>
                <w:color w:val="auto"/>
                <w:sz w:val="26"/>
                <w:szCs w:val="26"/>
              </w:rPr>
              <w:t xml:space="preserve">нка. Такие продукты, как рыба, творог, орехи, курага и т.д., стимулируют работу головного мозга. Помните, что полноценное питание особенно важно для ребенка на этапе подготовки к ЕГЭ. Постарайтесь увеличить количество натуральных продуктов и снизить количество употребляемых «фаст фудов». </w:t>
            </w:r>
          </w:p>
          <w:p w:rsidR="00F276F6" w:rsidRPr="00E814BD" w:rsidRDefault="00F276F6" w:rsidP="00E814BD">
            <w:pPr>
              <w:pStyle w:val="Default"/>
              <w:rPr>
                <w:rFonts w:ascii="Times New Roman" w:hAnsi="Times New Roman" w:cs="Times New Roman"/>
                <w:color w:val="auto"/>
                <w:sz w:val="26"/>
                <w:szCs w:val="26"/>
              </w:rPr>
            </w:pPr>
            <w:r w:rsidRPr="00E814BD">
              <w:rPr>
                <w:rFonts w:ascii="Times New Roman" w:hAnsi="Times New Roman" w:cs="Times New Roman"/>
                <w:color w:val="auto"/>
                <w:sz w:val="26"/>
                <w:szCs w:val="26"/>
              </w:rPr>
              <w:t>11. Накануне экзамена обеспечьте реб</w:t>
            </w:r>
            <w:r w:rsidRPr="00E814BD">
              <w:rPr>
                <w:rFonts w:ascii="Cambria Math" w:hAnsi="Cambria Math" w:cs="Cambria Math"/>
                <w:color w:val="auto"/>
                <w:sz w:val="26"/>
                <w:szCs w:val="26"/>
              </w:rPr>
              <w:t>ѐ</w:t>
            </w:r>
            <w:r w:rsidRPr="00E814BD">
              <w:rPr>
                <w:rFonts w:ascii="Times New Roman" w:hAnsi="Times New Roman" w:cs="Times New Roman"/>
                <w:color w:val="auto"/>
                <w:sz w:val="26"/>
                <w:szCs w:val="26"/>
              </w:rPr>
              <w:t xml:space="preserve">нку полноценный отдых, он должен отдохнуть и хорошо выспаться. </w:t>
            </w:r>
          </w:p>
          <w:p w:rsidR="00F276F6" w:rsidRPr="00E814BD" w:rsidRDefault="00F276F6" w:rsidP="00E814BD">
            <w:pPr>
              <w:pStyle w:val="Default"/>
              <w:rPr>
                <w:rFonts w:ascii="Times New Roman" w:hAnsi="Times New Roman" w:cs="Times New Roman"/>
                <w:color w:val="auto"/>
                <w:sz w:val="26"/>
                <w:szCs w:val="26"/>
              </w:rPr>
            </w:pPr>
            <w:r w:rsidRPr="00E814BD">
              <w:rPr>
                <w:rFonts w:ascii="Times New Roman" w:hAnsi="Times New Roman" w:cs="Times New Roman"/>
                <w:color w:val="auto"/>
                <w:sz w:val="26"/>
                <w:szCs w:val="26"/>
              </w:rPr>
              <w:t>12. Не критикуйте реб</w:t>
            </w:r>
            <w:r w:rsidRPr="00E814BD">
              <w:rPr>
                <w:rFonts w:ascii="Cambria Math" w:hAnsi="Cambria Math" w:cs="Cambria Math"/>
                <w:color w:val="auto"/>
                <w:sz w:val="26"/>
                <w:szCs w:val="26"/>
              </w:rPr>
              <w:t>ѐ</w:t>
            </w:r>
            <w:r w:rsidRPr="00E814BD">
              <w:rPr>
                <w:rFonts w:ascii="Times New Roman" w:hAnsi="Times New Roman" w:cs="Times New Roman"/>
                <w:color w:val="auto"/>
                <w:sz w:val="26"/>
                <w:szCs w:val="26"/>
              </w:rPr>
              <w:t xml:space="preserve">нка после экзамена. </w:t>
            </w:r>
          </w:p>
          <w:p w:rsidR="00F276F6" w:rsidRPr="00E814BD" w:rsidRDefault="00F276F6" w:rsidP="00E814BD">
            <w:pPr>
              <w:pStyle w:val="Default"/>
              <w:rPr>
                <w:rFonts w:ascii="Times New Roman" w:hAnsi="Times New Roman" w:cs="Times New Roman"/>
                <w:color w:val="auto"/>
                <w:sz w:val="26"/>
                <w:szCs w:val="26"/>
              </w:rPr>
            </w:pPr>
            <w:r w:rsidRPr="00E814BD">
              <w:rPr>
                <w:rFonts w:ascii="Times New Roman" w:hAnsi="Times New Roman" w:cs="Times New Roman"/>
                <w:color w:val="auto"/>
                <w:sz w:val="26"/>
                <w:szCs w:val="26"/>
              </w:rPr>
              <w:t>13. Помните: главное — снизить напряжение и тревожность реб</w:t>
            </w:r>
            <w:r w:rsidRPr="00E814BD">
              <w:rPr>
                <w:rFonts w:ascii="Cambria Math" w:hAnsi="Cambria Math" w:cs="Cambria Math"/>
                <w:color w:val="auto"/>
                <w:sz w:val="26"/>
                <w:szCs w:val="26"/>
              </w:rPr>
              <w:t>ѐ</w:t>
            </w:r>
            <w:r w:rsidRPr="00E814BD">
              <w:rPr>
                <w:rFonts w:ascii="Times New Roman" w:hAnsi="Times New Roman" w:cs="Times New Roman"/>
                <w:color w:val="auto"/>
                <w:sz w:val="26"/>
                <w:szCs w:val="26"/>
              </w:rPr>
              <w:t xml:space="preserve">нка и обеспечить ему необходимые условия для занятий. Помните, что ЕГЭ сдает Ваш ребенок, поэтому оградите его от своих переживаний. Ребенку всегда передается волнение родителей; </w:t>
            </w:r>
          </w:p>
          <w:p w:rsidR="00F276F6" w:rsidRPr="00E814BD" w:rsidRDefault="00F276F6" w:rsidP="00E814BD">
            <w:pPr>
              <w:pStyle w:val="Default"/>
              <w:rPr>
                <w:rFonts w:ascii="Times New Roman" w:hAnsi="Times New Roman" w:cs="Times New Roman"/>
                <w:color w:val="auto"/>
                <w:sz w:val="26"/>
                <w:szCs w:val="26"/>
              </w:rPr>
            </w:pPr>
            <w:r w:rsidRPr="00E814BD">
              <w:rPr>
                <w:rFonts w:ascii="Times New Roman" w:hAnsi="Times New Roman" w:cs="Times New Roman"/>
                <w:color w:val="auto"/>
                <w:sz w:val="26"/>
                <w:szCs w:val="26"/>
              </w:rPr>
              <w:t xml:space="preserve">14. Помните, что ЕГЭ – это не одномоментная акция, а длительный процесс, который ребенок должен выдержать, и приобрести важные навыки самоорганизации и самообучения; </w:t>
            </w:r>
            <w:r w:rsidRPr="00E814BD">
              <w:rPr>
                <w:rFonts w:ascii="Times New Roman" w:hAnsi="Times New Roman" w:cs="Times New Roman"/>
                <w:noProof/>
                <w:color w:val="auto"/>
                <w:sz w:val="26"/>
                <w:szCs w:val="26"/>
              </w:rPr>
              <w:pict>
                <v:shape id="Рисунок 2" o:spid="_x0000_i1026" type="#_x0000_t75" alt="http://www.b17.ru/foto/uploaded/74e1d5c9b27d448ecfb4060627f12d4c.jpg" style="width:315.75pt;height:213.75pt;visibility:visible">
                  <v:imagedata r:id="rId5" o:title=""/>
                </v:shape>
              </w:pict>
            </w:r>
          </w:p>
          <w:p w:rsidR="00F276F6" w:rsidRPr="00E814BD" w:rsidRDefault="00F276F6" w:rsidP="00E814BD">
            <w:pPr>
              <w:pStyle w:val="Default"/>
              <w:rPr>
                <w:rFonts w:ascii="Times New Roman" w:hAnsi="Times New Roman" w:cs="Times New Roman"/>
                <w:b/>
                <w:bCs/>
                <w:color w:val="auto"/>
                <w:sz w:val="26"/>
                <w:szCs w:val="26"/>
              </w:rPr>
            </w:pPr>
          </w:p>
          <w:p w:rsidR="00F276F6" w:rsidRPr="00E814BD" w:rsidRDefault="00F276F6" w:rsidP="00E814BD">
            <w:pPr>
              <w:pStyle w:val="Default"/>
              <w:rPr>
                <w:rFonts w:ascii="Times New Roman" w:hAnsi="Times New Roman" w:cs="Times New Roman"/>
                <w:sz w:val="26"/>
                <w:szCs w:val="26"/>
              </w:rPr>
            </w:pPr>
            <w:r w:rsidRPr="00E814BD">
              <w:rPr>
                <w:rFonts w:ascii="Times New Roman" w:hAnsi="Times New Roman" w:cs="Times New Roman"/>
                <w:b/>
                <w:bCs/>
                <w:color w:val="auto"/>
                <w:sz w:val="26"/>
                <w:szCs w:val="26"/>
              </w:rPr>
              <w:t>Успехов Вам в работе с вашими детьми!</w:t>
            </w:r>
          </w:p>
        </w:tc>
      </w:tr>
    </w:tbl>
    <w:p w:rsidR="00F276F6" w:rsidRPr="00E814BD" w:rsidRDefault="00F276F6" w:rsidP="00E814BD">
      <w:pPr>
        <w:spacing w:after="0" w:line="240" w:lineRule="auto"/>
        <w:jc w:val="right"/>
        <w:rPr>
          <w:rFonts w:ascii="Times New Roman" w:hAnsi="Times New Roman" w:cs="Times New Roman"/>
        </w:rPr>
      </w:pPr>
      <w:r w:rsidRPr="00E814BD">
        <w:rPr>
          <w:rFonts w:ascii="Times New Roman" w:hAnsi="Times New Roman" w:cs="Times New Roman"/>
        </w:rPr>
        <w:t>Педагог-психолог МОУ «МОШ №6» Дяговцева М.В.</w:t>
      </w:r>
    </w:p>
    <w:sectPr w:rsidR="00F276F6" w:rsidRPr="00E814BD" w:rsidSect="003861AB">
      <w:pgSz w:w="16838" w:h="11906" w:orient="landscape"/>
      <w:pgMar w:top="567" w:right="1134" w:bottom="1276" w:left="1134" w:header="708" w:footer="708" w:gutter="0"/>
      <w:cols w:num="2"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61AB"/>
    <w:rsid w:val="0009155F"/>
    <w:rsid w:val="003861AB"/>
    <w:rsid w:val="006212DB"/>
    <w:rsid w:val="00747FFC"/>
    <w:rsid w:val="008F6CE1"/>
    <w:rsid w:val="00992EE5"/>
    <w:rsid w:val="009B396B"/>
    <w:rsid w:val="00A133D9"/>
    <w:rsid w:val="00A24B0A"/>
    <w:rsid w:val="00C95777"/>
    <w:rsid w:val="00E814BD"/>
    <w:rsid w:val="00F276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777"/>
    <w:pPr>
      <w:spacing w:after="200" w:line="276" w:lineRule="auto"/>
    </w:pPr>
    <w:rPr>
      <w:rFonts w:cs="Calibri"/>
    </w:rPr>
  </w:style>
  <w:style w:type="paragraph" w:styleId="Heading1">
    <w:name w:val="heading 1"/>
    <w:basedOn w:val="Normal"/>
    <w:link w:val="Heading1Char"/>
    <w:uiPriority w:val="99"/>
    <w:qFormat/>
    <w:rsid w:val="003861AB"/>
    <w:pPr>
      <w:spacing w:before="100" w:beforeAutospacing="1" w:after="100" w:afterAutospacing="1" w:line="240" w:lineRule="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61AB"/>
    <w:rPr>
      <w:rFonts w:ascii="Times New Roman" w:hAnsi="Times New Roman" w:cs="Times New Roman"/>
      <w:b/>
      <w:bCs/>
      <w:kern w:val="36"/>
      <w:sz w:val="48"/>
      <w:szCs w:val="48"/>
    </w:rPr>
  </w:style>
  <w:style w:type="character" w:styleId="Hyperlink">
    <w:name w:val="Hyperlink"/>
    <w:basedOn w:val="DefaultParagraphFont"/>
    <w:uiPriority w:val="99"/>
    <w:semiHidden/>
    <w:rsid w:val="003861AB"/>
    <w:rPr>
      <w:color w:val="0000FF"/>
      <w:u w:val="single"/>
    </w:rPr>
  </w:style>
  <w:style w:type="character" w:customStyle="1" w:styleId="apple-converted-space">
    <w:name w:val="apple-converted-space"/>
    <w:basedOn w:val="DefaultParagraphFont"/>
    <w:uiPriority w:val="99"/>
    <w:rsid w:val="003861AB"/>
  </w:style>
  <w:style w:type="paragraph" w:styleId="NormalWeb">
    <w:name w:val="Normal (Web)"/>
    <w:basedOn w:val="Normal"/>
    <w:uiPriority w:val="99"/>
    <w:rsid w:val="003861AB"/>
    <w:pPr>
      <w:spacing w:before="100" w:beforeAutospacing="1" w:after="100" w:afterAutospacing="1" w:line="240" w:lineRule="auto"/>
    </w:pPr>
    <w:rPr>
      <w:sz w:val="24"/>
      <w:szCs w:val="24"/>
    </w:rPr>
  </w:style>
  <w:style w:type="paragraph" w:styleId="BalloonText">
    <w:name w:val="Balloon Text"/>
    <w:basedOn w:val="Normal"/>
    <w:link w:val="BalloonTextChar"/>
    <w:uiPriority w:val="99"/>
    <w:semiHidden/>
    <w:rsid w:val="00386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61AB"/>
    <w:rPr>
      <w:rFonts w:ascii="Tahoma" w:hAnsi="Tahoma" w:cs="Tahoma"/>
      <w:sz w:val="16"/>
      <w:szCs w:val="16"/>
    </w:rPr>
  </w:style>
  <w:style w:type="paragraph" w:customStyle="1" w:styleId="Default">
    <w:name w:val="Default"/>
    <w:uiPriority w:val="99"/>
    <w:rsid w:val="003861AB"/>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143031635">
      <w:marLeft w:val="0"/>
      <w:marRight w:val="0"/>
      <w:marTop w:val="0"/>
      <w:marBottom w:val="0"/>
      <w:divBdr>
        <w:top w:val="none" w:sz="0" w:space="0" w:color="auto"/>
        <w:left w:val="none" w:sz="0" w:space="0" w:color="auto"/>
        <w:bottom w:val="none" w:sz="0" w:space="0" w:color="auto"/>
        <w:right w:val="none" w:sz="0" w:space="0" w:color="auto"/>
      </w:divBdr>
      <w:divsChild>
        <w:div w:id="2143031633">
          <w:marLeft w:val="0"/>
          <w:marRight w:val="0"/>
          <w:marTop w:val="0"/>
          <w:marBottom w:val="0"/>
          <w:divBdr>
            <w:top w:val="none" w:sz="0" w:space="0" w:color="auto"/>
            <w:left w:val="none" w:sz="0" w:space="0" w:color="auto"/>
            <w:bottom w:val="none" w:sz="0" w:space="0" w:color="auto"/>
            <w:right w:val="none" w:sz="0" w:space="0" w:color="auto"/>
          </w:divBdr>
        </w:div>
        <w:div w:id="2143031634">
          <w:marLeft w:val="0"/>
          <w:marRight w:val="0"/>
          <w:marTop w:val="0"/>
          <w:marBottom w:val="43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3</Pages>
  <Words>732</Words>
  <Characters>4179</Characters>
  <Application>Microsoft Office Outlook</Application>
  <DocSecurity>0</DocSecurity>
  <Lines>0</Lines>
  <Paragraphs>0</Paragraphs>
  <ScaleCrop>false</ScaleCrop>
  <Company>WORKGROUP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Любовь Васильевна</cp:lastModifiedBy>
  <cp:revision>4</cp:revision>
  <cp:lastPrinted>2018-05-22T21:29:00Z</cp:lastPrinted>
  <dcterms:created xsi:type="dcterms:W3CDTF">2018-05-22T21:13:00Z</dcterms:created>
  <dcterms:modified xsi:type="dcterms:W3CDTF">2018-05-24T11:00:00Z</dcterms:modified>
</cp:coreProperties>
</file>